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17.3.2022 torstai</w:t>
      </w:r>
    </w:p>
    <w:p>
      <w:pPr>
        <w:pStyle w:val="Heading1"/>
      </w:pPr>
      <w:r>
        <w:t>17.3.2022 torstai</w:t>
      </w:r>
    </w:p>
    <w:p>
      <w:pPr>
        <w:pStyle w:val="Heading2"/>
      </w:pPr>
      <w:r>
        <w:t>19:00-20:00 Aki Ris­sa­nen Trio</w:t>
      </w:r>
    </w:p>
    <w:p>
      <w:r>
        <w:t>Aki Rissanen Trion konsertti</w:t>
      </w:r>
    </w:p>
    <w:p>
      <w:r>
        <w:t>Liput 7/ 11,50/15 €  ennakkoon Ticketmasterista tai ovelta, jos lippuja on jäljellä-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