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Alapään Nuorisoseura, Evijärvi</w:t>
      </w:r>
    </w:p>
    <w:p>
      <w:r>
        <w:t>1.5.2018 tiistai</w:t>
      </w:r>
    </w:p>
    <w:p>
      <w:pPr>
        <w:pStyle w:val="Heading1"/>
      </w:pPr>
      <w:r>
        <w:t>1.5.2018 tiistai</w:t>
      </w:r>
    </w:p>
    <w:p>
      <w:pPr>
        <w:pStyle w:val="Heading2"/>
      </w:pPr>
      <w:r>
        <w:t>12:00-16:00 Vappuhuutokauppa Evijärvellä</w:t>
      </w:r>
    </w:p>
    <w:p>
      <w:r>
        <w:t>Vapaaehtoinen huutokauppa</w:t>
      </w:r>
    </w:p>
    <w:p>
      <w:r>
        <w:t>face book   Vappuhuutokauppa Evijärvellä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