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eri kohteet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19:00-20:00 Laavulaulut Lappajärven rannoilla</w:t>
      </w:r>
    </w:p>
    <w:p>
      <w:r>
        <w:t>Yhteislauluja Lappajärven rannoilla Kulttuuriyhdistys Karikon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