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7:00-18:30 Kurikan pääkirjaston KIRJASTOVISA Keskiviikkoisin klo 17</w:t>
      </w:r>
    </w:p>
    <w:p>
      <w:r>
        <w:t>Tervetuloa visaile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