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18:00-20:00 Jouppilanvuoren ja Kyrkösjärven alueen yleissuunnitelman yleisötilaisuus</w:t>
      </w:r>
    </w:p>
    <w:p>
      <w:r>
        <w:t>Yleisötilaisuus Uimahalli-Urheilutalolla 7.3.2024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