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10:00-15:00 Teuvan Kalevalaiset  toivottavat  kaikki tervetulleeksi Annin Kranniin</w:t>
      </w:r>
    </w:p>
    <w:p>
      <w:r>
        <w:t>Annin Krannissa  Markkinapäivät 8-9.6.kello 10-15 sekä Oopperapäivien Kahvila 29.7.-11.8.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