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11:00-15:00 Elämykselliset Mikkelinmarkkinat</w:t>
      </w:r>
    </w:p>
    <w:p>
      <w:r>
        <w:t>Steinerpäiväkoti Pajulinnun ja E-P:n Steiner-koulun yhteinen tapahtuma, jossa keskiaikaista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