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Lakeaharju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>10:00-18:00 Kala- ja vapaa-ajan messut</w:t>
      </w:r>
    </w:p>
    <w:p>
      <w:r>
        <w:t>Kala- ja vapaa-ajan messut Lakis-Areenalla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